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C4" w:rsidRDefault="00716EC4" w:rsidP="00716EC4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716EC4" w:rsidRPr="00E90550" w:rsidRDefault="00716EC4" w:rsidP="00716EC4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716EC4" w:rsidRDefault="00716EC4" w:rsidP="00716EC4"/>
    <w:p w:rsidR="00716EC4" w:rsidRDefault="00716EC4" w:rsidP="00716EC4">
      <w:pPr>
        <w:rPr>
          <w:color w:val="365F91" w:themeColor="accent1" w:themeShade="BF"/>
          <w:lang w:val="tt-RU"/>
        </w:rPr>
      </w:pPr>
    </w:p>
    <w:p w:rsidR="00716EC4" w:rsidRPr="006014C3" w:rsidRDefault="00716EC4" w:rsidP="00716EC4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 w:rsidR="00DB6BAE" w:rsidRPr="00DB6BAE">
        <w:rPr>
          <w:lang w:val="tt-RU"/>
        </w:rPr>
        <w:t xml:space="preserve"> </w:t>
      </w:r>
      <w:bookmarkStart w:id="0" w:name="_GoBack"/>
      <w:r w:rsidR="00DB6BAE" w:rsidRPr="0015728C">
        <w:rPr>
          <w:lang w:val="tt-RU"/>
        </w:rPr>
        <w:t>Нәсел җебе – шәҗәрә</w:t>
      </w:r>
      <w:r w:rsidR="00DB6BAE" w:rsidRPr="006014C3">
        <w:rPr>
          <w:b/>
          <w:lang w:val="tt-RU"/>
        </w:rPr>
        <w:t xml:space="preserve"> </w:t>
      </w:r>
      <w:bookmarkEnd w:id="0"/>
      <w:r w:rsidRPr="006014C3">
        <w:rPr>
          <w:b/>
          <w:lang w:val="tt-RU"/>
        </w:rPr>
        <w:t>"</w:t>
      </w:r>
    </w:p>
    <w:p w:rsidR="00716EC4" w:rsidRPr="004475DB" w:rsidRDefault="00716EC4" w:rsidP="00716EC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716EC4" w:rsidRPr="008F7D6A" w:rsidRDefault="00716EC4" w:rsidP="00716EC4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30 нчы сентябрь</w:t>
      </w:r>
    </w:p>
    <w:p w:rsidR="00716EC4" w:rsidRDefault="00716EC4" w:rsidP="00716EC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 w:rsidR="00DB6BAE">
        <w:rPr>
          <w:lang w:val="tt-RU"/>
        </w:rPr>
        <w:t>35</w:t>
      </w:r>
    </w:p>
    <w:p w:rsidR="00716EC4" w:rsidRDefault="00716EC4" w:rsidP="00716EC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="0015728C" w:rsidRPr="0015728C">
        <w:rPr>
          <w:lang w:val="tt-RU"/>
        </w:rPr>
        <w:t>Туган телләр һәм Халыклар бердәмлеге елы уңаеннан татар теле һәм әдәбияты укытучысы Хайруллина А.Р. һәм мәктәбебез китапханәчесе Дәүлетбаева Г.Ш. “Нәсел җебе – шәҗәрә” дигән тема астыда түгәрәк өстәл үткәрделәр. Укучылар түгәрәк өстәл барышында үзләренең әби – бабаларын белүләрен күрсәттеләр, үз нәселләренең шәҗәрә агачлары белн таныштырдылар.</w:t>
      </w:r>
    </w:p>
    <w:p w:rsidR="00DB6BAE" w:rsidRPr="0015728C" w:rsidRDefault="00DB6BAE" w:rsidP="00716EC4">
      <w:pPr>
        <w:rPr>
          <w:lang w:val="tt-RU"/>
        </w:rPr>
      </w:pPr>
    </w:p>
    <w:p w:rsidR="00716EC4" w:rsidRDefault="00716EC4" w:rsidP="00716EC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716EC4" w:rsidRDefault="00716EC4" w:rsidP="00716EC4">
      <w:pPr>
        <w:rPr>
          <w:color w:val="365F91" w:themeColor="accent1" w:themeShade="BF"/>
          <w:lang w:val="tt-RU"/>
        </w:rPr>
      </w:pPr>
      <w:hyperlink r:id="rId5" w:history="1">
        <w:r w:rsidRPr="00A654EB">
          <w:rPr>
            <w:rStyle w:val="a3"/>
            <w:lang w:val="tt-RU"/>
          </w:rPr>
          <w:t>https://edu.tatar.ru/arsk/sch3/main-news?page=3</w:t>
        </w:r>
      </w:hyperlink>
    </w:p>
    <w:p w:rsidR="00716EC4" w:rsidRDefault="00716EC4" w:rsidP="00716EC4">
      <w:pPr>
        <w:rPr>
          <w:color w:val="365F91" w:themeColor="accent1" w:themeShade="BF"/>
          <w:lang w:val="tt-RU"/>
        </w:rPr>
      </w:pPr>
      <w:hyperlink r:id="rId6" w:history="1">
        <w:r w:rsidRPr="00A654EB">
          <w:rPr>
            <w:rStyle w:val="a3"/>
            <w:lang w:val="tt-RU"/>
          </w:rPr>
          <w:t>https://www.instagram.com/p/CUdDsQuNtky/?utm_medium=share_sheet</w:t>
        </w:r>
      </w:hyperlink>
    </w:p>
    <w:p w:rsidR="00716EC4" w:rsidRDefault="00716EC4" w:rsidP="00716EC4">
      <w:pPr>
        <w:rPr>
          <w:color w:val="365F91" w:themeColor="accent1" w:themeShade="BF"/>
          <w:lang w:val="tt-RU"/>
        </w:rPr>
      </w:pPr>
    </w:p>
    <w:p w:rsidR="00716EC4" w:rsidRPr="00E90550" w:rsidRDefault="00716EC4" w:rsidP="00716EC4">
      <w:pPr>
        <w:rPr>
          <w:color w:val="365F91" w:themeColor="accent1" w:themeShade="BF"/>
          <w:lang w:val="tt-RU"/>
        </w:rPr>
      </w:pPr>
    </w:p>
    <w:p w:rsidR="00716EC4" w:rsidRDefault="00716EC4" w:rsidP="00716EC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716EC4" w:rsidRPr="00E90550" w:rsidRDefault="00716EC4" w:rsidP="00716EC4">
      <w:pPr>
        <w:rPr>
          <w:color w:val="365F91" w:themeColor="accent1" w:themeShade="BF"/>
          <w:lang w:val="tt-RU"/>
        </w:rPr>
      </w:pPr>
    </w:p>
    <w:p w:rsidR="00716EC4" w:rsidRDefault="00716EC4" w:rsidP="00716EC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716EC4" w:rsidRDefault="00716EC4" w:rsidP="00716EC4">
      <w:pPr>
        <w:rPr>
          <w:color w:val="365F91" w:themeColor="accent1" w:themeShade="BF"/>
          <w:lang w:val="tt-RU"/>
        </w:rPr>
      </w:pPr>
    </w:p>
    <w:p w:rsidR="00716EC4" w:rsidRPr="00E90550" w:rsidRDefault="00DB6BAE" w:rsidP="00DB6BAE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3714750" cy="4168027"/>
            <wp:effectExtent l="0" t="0" r="0" b="4445"/>
            <wp:docPr id="2" name="Рисунок 2" descr="C:\Users\Айгуль\Desktop\IMG_20211017_2153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17_21535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514" cy="41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C4" w:rsidRDefault="00716EC4" w:rsidP="00716EC4">
      <w:pPr>
        <w:rPr>
          <w:lang w:val="tt-RU"/>
        </w:rPr>
      </w:pPr>
    </w:p>
    <w:p w:rsidR="00716EC4" w:rsidRDefault="00716EC4" w:rsidP="00716EC4">
      <w:pPr>
        <w:rPr>
          <w:lang w:val="tt-RU"/>
        </w:rPr>
      </w:pPr>
    </w:p>
    <w:p w:rsidR="00716EC4" w:rsidRDefault="00716EC4" w:rsidP="00716EC4">
      <w:pPr>
        <w:rPr>
          <w:lang w:val="tt-RU"/>
        </w:rPr>
      </w:pPr>
    </w:p>
    <w:p w:rsidR="00716EC4" w:rsidRPr="00074682" w:rsidRDefault="00716EC4" w:rsidP="00716EC4">
      <w:pPr>
        <w:jc w:val="center"/>
        <w:rPr>
          <w:lang w:val="tt-RU"/>
        </w:rPr>
      </w:pPr>
    </w:p>
    <w:p w:rsidR="001C7607" w:rsidRPr="00716EC4" w:rsidRDefault="001C7607">
      <w:pPr>
        <w:rPr>
          <w:lang w:val="tt-RU"/>
        </w:rPr>
      </w:pPr>
    </w:p>
    <w:sectPr w:rsidR="001C7607" w:rsidRPr="00716EC4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C4"/>
    <w:rsid w:val="0015728C"/>
    <w:rsid w:val="001C7607"/>
    <w:rsid w:val="00716EC4"/>
    <w:rsid w:val="00DB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E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6E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C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E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6E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C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UdDsQuNtky/?utm_medium=share_sheet" TargetMode="External"/><Relationship Id="rId5" Type="http://schemas.openxmlformats.org/officeDocument/2006/relationships/hyperlink" Target="https://edu.tatar.ru/arsk/sch3/main-news?page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2021-10-22T05:53:00Z</dcterms:created>
  <dcterms:modified xsi:type="dcterms:W3CDTF">2021-10-22T09:38:00Z</dcterms:modified>
</cp:coreProperties>
</file>